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C6A" w:rsidRPr="00741CB6" w:rsidRDefault="00437C6A" w:rsidP="00741C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="SimSun" w:hAnsi="Times New Roman" w:cs="Times New Roman"/>
          <w:lang w:eastAsia="ru-RU"/>
        </w:rPr>
      </w:pPr>
      <w:r w:rsidRPr="00741CB6">
        <w:rPr>
          <w:rFonts w:ascii="Times New Roman CYR" w:eastAsia="SimSun" w:hAnsi="Times New Roman" w:cs="Times New Roman"/>
          <w:color w:val="000000"/>
          <w:lang w:eastAsia="ru-RU"/>
        </w:rPr>
        <w:t>Приложение</w:t>
      </w:r>
      <w:r w:rsidRPr="00741CB6">
        <w:rPr>
          <w:rFonts w:ascii="Times New Roman CYR" w:eastAsia="SimSun" w:hAnsi="Times New Roman" w:cs="Times New Roman"/>
          <w:color w:val="000000"/>
          <w:lang w:eastAsia="ru-RU"/>
        </w:rPr>
        <w:t xml:space="preserve"> </w:t>
      </w:r>
      <w:r w:rsidRPr="00741CB6">
        <w:rPr>
          <w:rFonts w:ascii="Times New Roman CYR" w:eastAsia="SimSun" w:hAnsi="Times New Roman" w:cs="Times New Roman"/>
          <w:lang w:eastAsia="ru-RU"/>
        </w:rPr>
        <w:t>13</w:t>
      </w:r>
    </w:p>
    <w:p w:rsidR="00437C6A" w:rsidRPr="00741CB6" w:rsidRDefault="00437C6A" w:rsidP="00437C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SimSun" w:hAnsi="Times New Roman" w:cs="Times New Roman"/>
          <w:color w:val="000000"/>
          <w:lang w:eastAsia="ru-RU"/>
        </w:rPr>
      </w:pPr>
      <w:r w:rsidRPr="00741CB6">
        <w:rPr>
          <w:rFonts w:ascii="Times New Roman" w:eastAsia="SimSun" w:hAnsi="Times New Roman" w:cs="Times New Roman"/>
          <w:color w:val="000000"/>
          <w:lang w:eastAsia="ru-RU"/>
        </w:rPr>
        <w:t xml:space="preserve">к постановлению </w:t>
      </w:r>
    </w:p>
    <w:p w:rsidR="00437C6A" w:rsidRPr="00741CB6" w:rsidRDefault="00437C6A" w:rsidP="00437C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SimSun" w:hAnsi="Times New Roman" w:cs="Times New Roman"/>
          <w:color w:val="000000"/>
          <w:lang w:eastAsia="ru-RU"/>
        </w:rPr>
      </w:pPr>
      <w:r w:rsidRPr="00741CB6">
        <w:rPr>
          <w:rFonts w:ascii="Times New Roman" w:eastAsia="SimSun" w:hAnsi="Times New Roman" w:cs="Times New Roman"/>
          <w:color w:val="000000"/>
          <w:lang w:eastAsia="ru-RU"/>
        </w:rPr>
        <w:t xml:space="preserve">Администрации Тогульского сельсовета </w:t>
      </w:r>
    </w:p>
    <w:p w:rsidR="00437C6A" w:rsidRPr="00741CB6" w:rsidRDefault="00437C6A" w:rsidP="00437C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SimSun" w:hAnsi="Times New Roman" w:cs="Times New Roman"/>
          <w:color w:val="000000"/>
          <w:lang w:eastAsia="ru-RU"/>
        </w:rPr>
      </w:pPr>
      <w:r w:rsidRPr="00741CB6">
        <w:rPr>
          <w:rFonts w:ascii="Times New Roman" w:eastAsia="SimSun" w:hAnsi="Times New Roman" w:cs="Times New Roman"/>
          <w:color w:val="000000"/>
          <w:lang w:eastAsia="ru-RU"/>
        </w:rPr>
        <w:t xml:space="preserve">Тогульского района Алтайского края </w:t>
      </w:r>
    </w:p>
    <w:p w:rsidR="00437C6A" w:rsidRPr="00741CB6" w:rsidRDefault="00437C6A" w:rsidP="00437C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Calibri" w:hAnsi="Times New Roman" w:cs="Times New Roman"/>
          <w:color w:val="000000"/>
        </w:rPr>
      </w:pPr>
      <w:r w:rsidRPr="00741CB6">
        <w:rPr>
          <w:rFonts w:ascii="Times New Roman" w:eastAsia="SimSun" w:hAnsi="Times New Roman" w:cs="Times New Roman"/>
          <w:color w:val="000000"/>
          <w:lang w:eastAsia="ru-RU"/>
        </w:rPr>
        <w:t>от 10.12.2025 № 158</w:t>
      </w:r>
    </w:p>
    <w:p w:rsidR="004408CF" w:rsidRPr="004408CF" w:rsidRDefault="004408CF" w:rsidP="00437C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408CF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Порядок принятия обязательств</w:t>
      </w:r>
      <w:r w:rsidRPr="004408C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</w:t>
      </w:r>
    </w:p>
    <w:p w:rsidR="004408CF" w:rsidRPr="004408CF" w:rsidRDefault="004408CF" w:rsidP="00437C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408C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1. Бюджетные обязательства (принятые, принимаемые) принимаются к учету в пределах доведенных лимитов бюджетных обязательств (ЛБО).</w:t>
      </w:r>
    </w:p>
    <w:p w:rsidR="004408CF" w:rsidRPr="004408CF" w:rsidRDefault="004408CF" w:rsidP="00437C6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408C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Операции по санкционированию обязательств, принимаемых в текущем финансовом году, формируются с учетом принимаемых, принятых и неисполненных обязательств прошлых лет.</w:t>
      </w:r>
    </w:p>
    <w:p w:rsidR="004408CF" w:rsidRPr="004408CF" w:rsidRDefault="004408CF" w:rsidP="00437C6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408C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Порядок принятия бюджетных обязательств (принятых, принимаемых) приведен в таблице №1.</w:t>
      </w:r>
    </w:p>
    <w:p w:rsidR="004408CF" w:rsidRPr="004408CF" w:rsidRDefault="004408CF" w:rsidP="00437C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408C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2. Денежные обязательства отражаются в учете не ранее принятия бюджетных обязательств. Денежные обязательства принимаются к учету в сумме документа, подтверждающего их возникновение.</w:t>
      </w:r>
    </w:p>
    <w:p w:rsidR="004408CF" w:rsidRPr="004408CF" w:rsidRDefault="004408CF" w:rsidP="00437C6A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408C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Порядок принятия денежных обязательств приведен в таблице №2.</w:t>
      </w:r>
    </w:p>
    <w:p w:rsidR="004408CF" w:rsidRPr="004408CF" w:rsidRDefault="004408CF" w:rsidP="00437C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408C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3. Принятые обязательства отражаются в журнале регистрации обязательств (ф.0504064).</w:t>
      </w:r>
    </w:p>
    <w:p w:rsidR="004408CF" w:rsidRPr="004408CF" w:rsidRDefault="004408CF" w:rsidP="00437C6A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408C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Показатели (остатки) обязательств текущего финансового года (за исключением исполненных денежных обязательств), сформированные по результатам отчетного года, подлежат перерегистрации в году, следующем за отчетным. </w:t>
      </w:r>
    </w:p>
    <w:p w:rsidR="004408CF" w:rsidRPr="004408CF" w:rsidRDefault="004408CF" w:rsidP="00437C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408C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                          Таблица №1</w:t>
      </w:r>
    </w:p>
    <w:p w:rsidR="004408CF" w:rsidRPr="004408CF" w:rsidRDefault="004408CF" w:rsidP="00437C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408C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                  Порядок учета принятых (принимаемых) бюджетных обязательств</w:t>
      </w:r>
    </w:p>
    <w:tbl>
      <w:tblPr>
        <w:tblW w:w="937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"/>
        <w:gridCol w:w="1519"/>
        <w:gridCol w:w="1983"/>
        <w:gridCol w:w="1632"/>
        <w:gridCol w:w="1272"/>
        <w:gridCol w:w="1545"/>
        <w:gridCol w:w="1588"/>
      </w:tblGrid>
      <w:tr w:rsidR="004408CF" w:rsidRPr="004408CF" w:rsidTr="00437C6A">
        <w:tc>
          <w:tcPr>
            <w:tcW w:w="3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37C6A" w:rsidRDefault="004408CF" w:rsidP="00437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37C6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Pr="00437C6A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№</w:t>
            </w:r>
          </w:p>
          <w:p w:rsidR="004408CF" w:rsidRPr="00437C6A" w:rsidRDefault="004408CF" w:rsidP="00437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437C6A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п</w:t>
            </w:r>
            <w:proofErr w:type="gramEnd"/>
            <w:r w:rsidRPr="00437C6A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/п</w:t>
            </w:r>
          </w:p>
        </w:tc>
        <w:tc>
          <w:tcPr>
            <w:tcW w:w="143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37C6A" w:rsidRDefault="004408CF" w:rsidP="00437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37C6A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Вид обязательства</w:t>
            </w:r>
          </w:p>
        </w:tc>
        <w:tc>
          <w:tcPr>
            <w:tcW w:w="186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37C6A" w:rsidRDefault="004408CF" w:rsidP="00437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37C6A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Документ-основание/первичный</w:t>
            </w:r>
          </w:p>
          <w:p w:rsidR="004408CF" w:rsidRPr="00437C6A" w:rsidRDefault="004408CF" w:rsidP="00437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37C6A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Учетный документ</w:t>
            </w:r>
          </w:p>
        </w:tc>
        <w:tc>
          <w:tcPr>
            <w:tcW w:w="153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37C6A" w:rsidRDefault="004408CF" w:rsidP="00437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37C6A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Момент отражения в учете</w:t>
            </w:r>
          </w:p>
        </w:tc>
        <w:tc>
          <w:tcPr>
            <w:tcW w:w="12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37C6A" w:rsidRDefault="004408CF" w:rsidP="00437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37C6A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Сумма обязательства</w:t>
            </w:r>
          </w:p>
        </w:tc>
        <w:tc>
          <w:tcPr>
            <w:tcW w:w="295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37C6A" w:rsidRDefault="004408CF" w:rsidP="00437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37C6A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Бухгалтерские записи</w:t>
            </w:r>
          </w:p>
        </w:tc>
      </w:tr>
      <w:tr w:rsidR="004408CF" w:rsidRPr="004408CF" w:rsidTr="00437C6A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37C6A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37C6A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37C6A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37C6A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37C6A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37C6A" w:rsidRDefault="004408CF" w:rsidP="00437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37C6A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Дебет</w:t>
            </w:r>
          </w:p>
        </w:tc>
        <w:tc>
          <w:tcPr>
            <w:tcW w:w="1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37C6A" w:rsidRDefault="004408CF" w:rsidP="00437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37C6A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Кредит</w:t>
            </w:r>
          </w:p>
        </w:tc>
      </w:tr>
      <w:tr w:rsidR="004408CF" w:rsidRPr="004408CF" w:rsidTr="00437C6A">
        <w:tc>
          <w:tcPr>
            <w:tcW w:w="3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</w:tr>
      <w:tr w:rsidR="004408CF" w:rsidRPr="004408CF" w:rsidTr="00437C6A">
        <w:tc>
          <w:tcPr>
            <w:tcW w:w="9371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1. Обязательства по </w:t>
            </w:r>
            <w:proofErr w:type="spellStart"/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госконтрактам</w:t>
            </w:r>
            <w:proofErr w:type="spellEnd"/>
          </w:p>
        </w:tc>
      </w:tr>
      <w:tr w:rsidR="004408CF" w:rsidRPr="004408CF" w:rsidTr="00437C6A">
        <w:tc>
          <w:tcPr>
            <w:tcW w:w="3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1.1</w:t>
            </w:r>
          </w:p>
        </w:tc>
        <w:tc>
          <w:tcPr>
            <w:tcW w:w="899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Обязательства по контрактам (договорам), которые заключены с единственным поставщиком (подрядчиком, исполнителем)</w:t>
            </w:r>
          </w:p>
        </w:tc>
      </w:tr>
      <w:tr w:rsidR="004408CF" w:rsidRPr="004408CF" w:rsidTr="00437C6A">
        <w:tc>
          <w:tcPr>
            <w:tcW w:w="3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1.1.1</w:t>
            </w:r>
          </w:p>
        </w:tc>
        <w:tc>
          <w:tcPr>
            <w:tcW w:w="143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Заключение контракта (договора) на поставку продукции, выполнение работ, оказание услуг с единственным поставщиком</w:t>
            </w:r>
          </w:p>
        </w:tc>
        <w:tc>
          <w:tcPr>
            <w:tcW w:w="186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Государственный контракт/Бухгалтерская справка (ф.0504833)</w:t>
            </w:r>
          </w:p>
        </w:tc>
        <w:tc>
          <w:tcPr>
            <w:tcW w:w="153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Дата подписания государственного контракта</w:t>
            </w:r>
          </w:p>
        </w:tc>
        <w:tc>
          <w:tcPr>
            <w:tcW w:w="12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 сумме заключенного контракта</w:t>
            </w:r>
          </w:p>
        </w:tc>
        <w:tc>
          <w:tcPr>
            <w:tcW w:w="295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 текущий финансовый период</w:t>
            </w:r>
          </w:p>
        </w:tc>
      </w:tr>
      <w:tr w:rsidR="004408CF" w:rsidRPr="004408CF" w:rsidTr="00437C6A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КРБ.1.501.13.000</w:t>
            </w:r>
          </w:p>
        </w:tc>
        <w:tc>
          <w:tcPr>
            <w:tcW w:w="1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КРБ.1.502.11.ХХХ</w:t>
            </w:r>
          </w:p>
        </w:tc>
      </w:tr>
      <w:tr w:rsidR="004408CF" w:rsidRPr="004408CF" w:rsidTr="00437C6A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95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 плановый период</w:t>
            </w:r>
          </w:p>
        </w:tc>
      </w:tr>
      <w:tr w:rsidR="004408CF" w:rsidRPr="004408CF" w:rsidTr="00437C6A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КРБ.1501.Х3.000</w:t>
            </w:r>
          </w:p>
        </w:tc>
        <w:tc>
          <w:tcPr>
            <w:tcW w:w="1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КРБ.1.502.Х1.ХХХ</w:t>
            </w:r>
          </w:p>
        </w:tc>
      </w:tr>
      <w:tr w:rsidR="004408CF" w:rsidRPr="004408CF" w:rsidTr="00437C6A">
        <w:tc>
          <w:tcPr>
            <w:tcW w:w="3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1.2</w:t>
            </w:r>
          </w:p>
        </w:tc>
        <w:tc>
          <w:tcPr>
            <w:tcW w:w="899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Обязательства по </w:t>
            </w:r>
            <w:proofErr w:type="spellStart"/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госконтрактам</w:t>
            </w:r>
            <w:proofErr w:type="spellEnd"/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, заключенным путем проведения конкурентных закупок</w:t>
            </w:r>
          </w:p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(конкурсов, аукционов, запросов котировок, запросов предложений)</w:t>
            </w:r>
          </w:p>
        </w:tc>
      </w:tr>
      <w:tr w:rsidR="004408CF" w:rsidRPr="004408CF" w:rsidTr="00437C6A">
        <w:tc>
          <w:tcPr>
            <w:tcW w:w="3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1.2.1</w:t>
            </w:r>
          </w:p>
        </w:tc>
        <w:tc>
          <w:tcPr>
            <w:tcW w:w="143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Принятие обязательств в сумме НМЦК при проведении конкретной закупки</w:t>
            </w:r>
          </w:p>
        </w:tc>
        <w:tc>
          <w:tcPr>
            <w:tcW w:w="186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Извещение о проведении закупки/Бухгалтерская справка (ф.0504833)</w:t>
            </w:r>
          </w:p>
        </w:tc>
        <w:tc>
          <w:tcPr>
            <w:tcW w:w="153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Дата размещения извещения о закупке на официальном сайте www.zakupki.gov.ru</w:t>
            </w:r>
          </w:p>
        </w:tc>
        <w:tc>
          <w:tcPr>
            <w:tcW w:w="12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Обязательство отражается в учете по максимальной цене, объявленной в документации о закупке-НМЦК (с указанием контрагента «Конкурентная закупка»)</w:t>
            </w:r>
          </w:p>
        </w:tc>
        <w:tc>
          <w:tcPr>
            <w:tcW w:w="295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 текущий финансовый период</w:t>
            </w:r>
          </w:p>
        </w:tc>
      </w:tr>
      <w:tr w:rsidR="004408CF" w:rsidRPr="004408CF" w:rsidTr="00437C6A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КРБ.1.501.13.000</w:t>
            </w:r>
          </w:p>
        </w:tc>
        <w:tc>
          <w:tcPr>
            <w:tcW w:w="1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КРБ.1.502.17.ХХХ</w:t>
            </w:r>
          </w:p>
        </w:tc>
      </w:tr>
      <w:tr w:rsidR="004408CF" w:rsidRPr="004408CF" w:rsidTr="00437C6A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95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 плановый период</w:t>
            </w:r>
          </w:p>
        </w:tc>
      </w:tr>
      <w:tr w:rsidR="004408CF" w:rsidRPr="004408CF" w:rsidTr="00437C6A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КРБ.1.501.Х3.000</w:t>
            </w:r>
          </w:p>
        </w:tc>
        <w:tc>
          <w:tcPr>
            <w:tcW w:w="1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КРБ.1.502.Х7.ХХХ</w:t>
            </w:r>
          </w:p>
        </w:tc>
      </w:tr>
      <w:tr w:rsidR="004408CF" w:rsidRPr="004408CF" w:rsidTr="00437C6A">
        <w:tc>
          <w:tcPr>
            <w:tcW w:w="3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1.2.2</w:t>
            </w:r>
          </w:p>
        </w:tc>
        <w:tc>
          <w:tcPr>
            <w:tcW w:w="143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Принятие суммы расходного обязательства при заключении государственного контракта по итогам </w:t>
            </w: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конкурентной закупки</w:t>
            </w:r>
          </w:p>
        </w:tc>
        <w:tc>
          <w:tcPr>
            <w:tcW w:w="186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Государственный контракт/Бухгалтерская справка (ф.0504833)</w:t>
            </w:r>
          </w:p>
        </w:tc>
        <w:tc>
          <w:tcPr>
            <w:tcW w:w="153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Дата подписания государственного контракта</w:t>
            </w:r>
          </w:p>
        </w:tc>
        <w:tc>
          <w:tcPr>
            <w:tcW w:w="12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Обязательство отражается в сумме заключенного контракта с учетом финансовых периодов, в </w:t>
            </w: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которых он будет исполнен</w:t>
            </w:r>
          </w:p>
        </w:tc>
        <w:tc>
          <w:tcPr>
            <w:tcW w:w="295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На текущий финансовый период</w:t>
            </w:r>
          </w:p>
        </w:tc>
      </w:tr>
      <w:tr w:rsidR="004408CF" w:rsidRPr="004408CF" w:rsidTr="00437C6A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КРБ.1.502.17.ХХХ</w:t>
            </w:r>
          </w:p>
        </w:tc>
        <w:tc>
          <w:tcPr>
            <w:tcW w:w="1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КРБ.1.502.11.ХХХ</w:t>
            </w:r>
          </w:p>
        </w:tc>
      </w:tr>
      <w:tr w:rsidR="004408CF" w:rsidRPr="004408CF" w:rsidTr="00437C6A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95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 плановый период</w:t>
            </w:r>
          </w:p>
        </w:tc>
      </w:tr>
      <w:tr w:rsidR="004408CF" w:rsidRPr="004408CF" w:rsidTr="00437C6A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КРБ.1.502.Х7.000</w:t>
            </w:r>
          </w:p>
        </w:tc>
        <w:tc>
          <w:tcPr>
            <w:tcW w:w="1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КРБ.1.502.Х1.ХХХ</w:t>
            </w:r>
          </w:p>
        </w:tc>
      </w:tr>
      <w:tr w:rsidR="004408CF" w:rsidRPr="004408CF" w:rsidTr="00437C6A">
        <w:tc>
          <w:tcPr>
            <w:tcW w:w="3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1.3</w:t>
            </w:r>
          </w:p>
        </w:tc>
        <w:tc>
          <w:tcPr>
            <w:tcW w:w="899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Обязательства по </w:t>
            </w:r>
            <w:proofErr w:type="spellStart"/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госконтрактам</w:t>
            </w:r>
            <w:proofErr w:type="spellEnd"/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, принятые в прошлые годы и не исполненные по состоянию на начало текущего финансового года</w:t>
            </w:r>
          </w:p>
        </w:tc>
      </w:tr>
      <w:tr w:rsidR="004408CF" w:rsidRPr="004408CF" w:rsidTr="00437C6A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Госконтракты</w:t>
            </w:r>
            <w:proofErr w:type="spellEnd"/>
            <w:proofErr w:type="gramStart"/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,</w:t>
            </w:r>
            <w:proofErr w:type="gramEnd"/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подлежащие исполнению за счет бюджета (бюджетных ассигнований) в текущем финансовом году</w:t>
            </w:r>
          </w:p>
        </w:tc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Заключенные контракты</w:t>
            </w:r>
          </w:p>
        </w:tc>
        <w:tc>
          <w:tcPr>
            <w:tcW w:w="1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Начало текущего финансового года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Сумма не исполненных по условиям </w:t>
            </w:r>
            <w:proofErr w:type="spellStart"/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госконтракта</w:t>
            </w:r>
            <w:proofErr w:type="spellEnd"/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обязательств</w:t>
            </w: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КРБ.1.502.21.ХХХ</w:t>
            </w:r>
          </w:p>
        </w:tc>
        <w:tc>
          <w:tcPr>
            <w:tcW w:w="1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КРБ.1.502.11.ХХХ</w:t>
            </w:r>
          </w:p>
        </w:tc>
      </w:tr>
      <w:tr w:rsidR="004408CF" w:rsidRPr="004408CF" w:rsidTr="00437C6A">
        <w:tc>
          <w:tcPr>
            <w:tcW w:w="9371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 Денежные обязательства по текущей деятельности учреждения</w:t>
            </w:r>
          </w:p>
        </w:tc>
      </w:tr>
      <w:tr w:rsidR="004408CF" w:rsidRPr="004408CF" w:rsidTr="00437C6A">
        <w:tc>
          <w:tcPr>
            <w:tcW w:w="3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2.1</w:t>
            </w:r>
          </w:p>
        </w:tc>
        <w:tc>
          <w:tcPr>
            <w:tcW w:w="899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Обязательства перед бюджетом, по возмещению вреда, по другим выплатам (налоги, госпошлины, сборы, исполнительные документы)</w:t>
            </w:r>
          </w:p>
        </w:tc>
      </w:tr>
      <w:tr w:rsidR="004408CF" w:rsidRPr="004408CF" w:rsidTr="00437C6A">
        <w:tc>
          <w:tcPr>
            <w:tcW w:w="3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2.1.1</w:t>
            </w:r>
          </w:p>
        </w:tc>
        <w:tc>
          <w:tcPr>
            <w:tcW w:w="143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Начисления налогов (налог на имущество, налог на прибыль, НДС)</w:t>
            </w:r>
          </w:p>
        </w:tc>
        <w:tc>
          <w:tcPr>
            <w:tcW w:w="186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Налоговые регистры, отражающие расчет налога</w:t>
            </w:r>
          </w:p>
        </w:tc>
        <w:tc>
          <w:tcPr>
            <w:tcW w:w="153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 дату образования кредиторской задолженности- ежеквартально, не позднее последнего дня текущего квартала</w:t>
            </w:r>
          </w:p>
        </w:tc>
        <w:tc>
          <w:tcPr>
            <w:tcW w:w="12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Сумма начисленных обязательств (платежей)</w:t>
            </w:r>
          </w:p>
        </w:tc>
        <w:tc>
          <w:tcPr>
            <w:tcW w:w="295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 текущий финансовый период</w:t>
            </w:r>
          </w:p>
        </w:tc>
      </w:tr>
      <w:tr w:rsidR="004408CF" w:rsidRPr="004408CF" w:rsidTr="00437C6A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КРБ.1.501.13.000</w:t>
            </w:r>
          </w:p>
        </w:tc>
        <w:tc>
          <w:tcPr>
            <w:tcW w:w="1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КРБ.1.502.11.ХХХ</w:t>
            </w:r>
          </w:p>
        </w:tc>
      </w:tr>
      <w:tr w:rsidR="004408CF" w:rsidRPr="004408CF" w:rsidTr="00437C6A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95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 плановый период</w:t>
            </w:r>
          </w:p>
        </w:tc>
      </w:tr>
      <w:tr w:rsidR="004408CF" w:rsidRPr="004408CF" w:rsidTr="00437C6A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КРБ.1.501.Х3.000</w:t>
            </w:r>
          </w:p>
        </w:tc>
        <w:tc>
          <w:tcPr>
            <w:tcW w:w="1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КРБ.1.502.Х1.ХХХ</w:t>
            </w:r>
          </w:p>
        </w:tc>
      </w:tr>
      <w:tr w:rsidR="004408CF" w:rsidRPr="004408CF" w:rsidTr="00437C6A">
        <w:tc>
          <w:tcPr>
            <w:tcW w:w="3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2.1.2</w:t>
            </w:r>
          </w:p>
        </w:tc>
        <w:tc>
          <w:tcPr>
            <w:tcW w:w="143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Начисление всех видов сборов, пошлин, патентных платежей</w:t>
            </w:r>
          </w:p>
        </w:tc>
        <w:tc>
          <w:tcPr>
            <w:tcW w:w="186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Бухгалтерские справки (ф.0504833) с приложением расчетов.</w:t>
            </w:r>
          </w:p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Служебные записки (другие распоряжения руководителя)</w:t>
            </w:r>
          </w:p>
        </w:tc>
        <w:tc>
          <w:tcPr>
            <w:tcW w:w="153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 момент подписания документа о необходимости платежа</w:t>
            </w:r>
          </w:p>
        </w:tc>
        <w:tc>
          <w:tcPr>
            <w:tcW w:w="12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Сумма начисленных обязательств (платежей)</w:t>
            </w:r>
          </w:p>
        </w:tc>
        <w:tc>
          <w:tcPr>
            <w:tcW w:w="295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 текущий финансовый период</w:t>
            </w:r>
          </w:p>
        </w:tc>
      </w:tr>
      <w:tr w:rsidR="004408CF" w:rsidRPr="004408CF" w:rsidTr="00437C6A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КРБ.1.501.13.000</w:t>
            </w:r>
          </w:p>
        </w:tc>
        <w:tc>
          <w:tcPr>
            <w:tcW w:w="1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КРБ.1.502.11.ХХХ</w:t>
            </w:r>
          </w:p>
        </w:tc>
      </w:tr>
      <w:tr w:rsidR="004408CF" w:rsidRPr="004408CF" w:rsidTr="00437C6A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95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 плановый период</w:t>
            </w:r>
          </w:p>
        </w:tc>
      </w:tr>
      <w:tr w:rsidR="004408CF" w:rsidRPr="004408CF" w:rsidTr="00437C6A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КРБ.1.501.Х3.000</w:t>
            </w:r>
          </w:p>
        </w:tc>
        <w:tc>
          <w:tcPr>
            <w:tcW w:w="1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КРБ.1.502.Х1.ХХХ</w:t>
            </w:r>
          </w:p>
        </w:tc>
      </w:tr>
      <w:tr w:rsidR="004408CF" w:rsidRPr="004408CF" w:rsidTr="00437C6A">
        <w:tc>
          <w:tcPr>
            <w:tcW w:w="3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2.1.3</w:t>
            </w:r>
          </w:p>
        </w:tc>
        <w:tc>
          <w:tcPr>
            <w:tcW w:w="143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Начисление штрафных санкций и сумм, предписанных судом</w:t>
            </w:r>
          </w:p>
        </w:tc>
        <w:tc>
          <w:tcPr>
            <w:tcW w:w="186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Исполнительный лист.</w:t>
            </w:r>
          </w:p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Судебный приказ.</w:t>
            </w:r>
          </w:p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Постановление судебных (следственных) органов.</w:t>
            </w:r>
          </w:p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Иные документы, устанавливающие обязательства учреждения</w:t>
            </w:r>
          </w:p>
        </w:tc>
        <w:tc>
          <w:tcPr>
            <w:tcW w:w="153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Дата поступления исполнительных документов в бухгалтерию</w:t>
            </w:r>
          </w:p>
        </w:tc>
        <w:tc>
          <w:tcPr>
            <w:tcW w:w="12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Сумма начисленных обязательств (выплат)</w:t>
            </w:r>
          </w:p>
        </w:tc>
        <w:tc>
          <w:tcPr>
            <w:tcW w:w="295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 текущий финансовый период</w:t>
            </w:r>
          </w:p>
        </w:tc>
      </w:tr>
      <w:tr w:rsidR="004408CF" w:rsidRPr="004408CF" w:rsidTr="00437C6A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КРБ.1.501.13.000</w:t>
            </w:r>
          </w:p>
        </w:tc>
        <w:tc>
          <w:tcPr>
            <w:tcW w:w="1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КРБ.1.502.11.ХХХ</w:t>
            </w:r>
          </w:p>
        </w:tc>
      </w:tr>
      <w:tr w:rsidR="004408CF" w:rsidRPr="004408CF" w:rsidTr="00437C6A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95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 плановый период</w:t>
            </w:r>
          </w:p>
        </w:tc>
      </w:tr>
      <w:tr w:rsidR="004408CF" w:rsidRPr="004408CF" w:rsidTr="00437C6A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КРБ.1.501.Х3.000</w:t>
            </w:r>
          </w:p>
        </w:tc>
        <w:tc>
          <w:tcPr>
            <w:tcW w:w="1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КРБ.1.502.Х1.ХХХ</w:t>
            </w:r>
          </w:p>
        </w:tc>
      </w:tr>
      <w:tr w:rsidR="004408CF" w:rsidRPr="004408CF" w:rsidTr="00437C6A">
        <w:tc>
          <w:tcPr>
            <w:tcW w:w="3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2.2</w:t>
            </w:r>
          </w:p>
        </w:tc>
        <w:tc>
          <w:tcPr>
            <w:tcW w:w="899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Публичные нормативные обязательства (социальное обеспечение, пособия)</w:t>
            </w:r>
          </w:p>
        </w:tc>
      </w:tr>
      <w:tr w:rsidR="004408CF" w:rsidRPr="004408CF" w:rsidTr="00437C6A">
        <w:tc>
          <w:tcPr>
            <w:tcW w:w="3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2.2.1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Все виды компенсационных выплат, осуществляемых в адрес физических лиц,- пенсии, пособия и т.д.</w:t>
            </w:r>
          </w:p>
        </w:tc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Расчетные ведомости.</w:t>
            </w:r>
          </w:p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Бухгалтерская справка (ф.0504833) (с указанием нормативных документов, на основании которых осуществляются выплаты)</w:t>
            </w:r>
          </w:p>
        </w:tc>
        <w:tc>
          <w:tcPr>
            <w:tcW w:w="1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 дату образования кредиторской задолженности- дата поступления документов в бухгалтерию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Сумма начисленных публичных нормативных обязательств (выплат)</w:t>
            </w: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КРБ.1.503.13.000</w:t>
            </w:r>
          </w:p>
        </w:tc>
        <w:tc>
          <w:tcPr>
            <w:tcW w:w="1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КРБ.1.502.11.ХХХ</w:t>
            </w:r>
          </w:p>
        </w:tc>
      </w:tr>
    </w:tbl>
    <w:p w:rsidR="004408CF" w:rsidRPr="004408CF" w:rsidRDefault="004408CF" w:rsidP="00437C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408C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 </w:t>
      </w:r>
      <w:bookmarkStart w:id="0" w:name="_GoBack"/>
      <w:bookmarkEnd w:id="0"/>
      <w:r w:rsidRPr="004408C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                                                                                                                        </w:t>
      </w:r>
      <w:r w:rsidR="001E356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                      </w:t>
      </w:r>
      <w:r w:rsidRPr="004408C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              Табли</w:t>
      </w:r>
      <w:r w:rsidR="001E356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ца </w:t>
      </w:r>
      <w:r w:rsidRPr="004408C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№2</w:t>
      </w:r>
    </w:p>
    <w:p w:rsidR="004408CF" w:rsidRPr="004408CF" w:rsidRDefault="004408CF" w:rsidP="00437C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408C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                                 Порядок принятия денежных обязательств текущего финансового года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"/>
        <w:gridCol w:w="1626"/>
        <w:gridCol w:w="1904"/>
        <w:gridCol w:w="1538"/>
        <w:gridCol w:w="1229"/>
        <w:gridCol w:w="1612"/>
        <w:gridCol w:w="1612"/>
      </w:tblGrid>
      <w:tr w:rsidR="004408CF" w:rsidRPr="004408CF" w:rsidTr="00437C6A">
        <w:tc>
          <w:tcPr>
            <w:tcW w:w="3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№</w:t>
            </w:r>
          </w:p>
          <w:p w:rsidR="004408CF" w:rsidRPr="004408CF" w:rsidRDefault="004408CF" w:rsidP="00437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п/п</w:t>
            </w:r>
          </w:p>
        </w:tc>
        <w:tc>
          <w:tcPr>
            <w:tcW w:w="15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37C6A" w:rsidRDefault="004408CF" w:rsidP="00437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37C6A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Вид обязательства</w:t>
            </w:r>
          </w:p>
        </w:tc>
        <w:tc>
          <w:tcPr>
            <w:tcW w:w="188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37C6A" w:rsidRDefault="004408CF" w:rsidP="00437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37C6A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Документ-основание/первичный</w:t>
            </w:r>
          </w:p>
          <w:p w:rsidR="004408CF" w:rsidRPr="00437C6A" w:rsidRDefault="004408CF" w:rsidP="00437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37C6A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Учетный документ</w:t>
            </w:r>
          </w:p>
        </w:tc>
        <w:tc>
          <w:tcPr>
            <w:tcW w:w="141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37C6A" w:rsidRDefault="004408CF" w:rsidP="00437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37C6A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Момент отражения в учете</w:t>
            </w:r>
          </w:p>
        </w:tc>
        <w:tc>
          <w:tcPr>
            <w:tcW w:w="120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37C6A" w:rsidRDefault="004408CF" w:rsidP="00437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37C6A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Сумма обязательства</w:t>
            </w:r>
          </w:p>
        </w:tc>
        <w:tc>
          <w:tcPr>
            <w:tcW w:w="29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37C6A" w:rsidRDefault="004408CF" w:rsidP="00437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37C6A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Бухгалтерские записи</w:t>
            </w:r>
          </w:p>
        </w:tc>
      </w:tr>
      <w:tr w:rsidR="004408CF" w:rsidRPr="004408CF" w:rsidTr="00437C6A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37C6A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37C6A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37C6A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37C6A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37C6A" w:rsidRDefault="004408CF" w:rsidP="00437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37C6A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Дебет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Кредит</w:t>
            </w:r>
          </w:p>
        </w:tc>
      </w:tr>
      <w:tr w:rsidR="004408CF" w:rsidRPr="004408CF" w:rsidTr="00437C6A">
        <w:tc>
          <w:tcPr>
            <w:tcW w:w="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8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</w:tr>
      <w:tr w:rsidR="004408CF" w:rsidRPr="004408CF" w:rsidTr="00437C6A">
        <w:tc>
          <w:tcPr>
            <w:tcW w:w="9371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1.       Денежные обязательства по </w:t>
            </w:r>
            <w:proofErr w:type="spellStart"/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госконтрактам</w:t>
            </w:r>
            <w:proofErr w:type="spellEnd"/>
          </w:p>
        </w:tc>
      </w:tr>
      <w:tr w:rsidR="004408CF" w:rsidRPr="004408CF" w:rsidTr="00437C6A">
        <w:tc>
          <w:tcPr>
            <w:tcW w:w="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1.1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Оплата </w:t>
            </w:r>
            <w:proofErr w:type="spellStart"/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госконтрактов</w:t>
            </w:r>
            <w:proofErr w:type="spellEnd"/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на поставку материальных ценностей</w:t>
            </w:r>
          </w:p>
        </w:tc>
        <w:tc>
          <w:tcPr>
            <w:tcW w:w="18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Товарная накладная и (или) акт приемки-передачи</w:t>
            </w: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Дата подписания подтверждающих документов</w:t>
            </w:r>
          </w:p>
        </w:tc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Сумма начисленного обязательства за минусом ранее выплаченного аванса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КРБ.1502.11.ХХХ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КРБ.1.502.12.ХХХ</w:t>
            </w:r>
          </w:p>
        </w:tc>
      </w:tr>
      <w:tr w:rsidR="004408CF" w:rsidRPr="004408CF" w:rsidTr="00437C6A">
        <w:tc>
          <w:tcPr>
            <w:tcW w:w="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1.2</w:t>
            </w:r>
          </w:p>
        </w:tc>
        <w:tc>
          <w:tcPr>
            <w:tcW w:w="8986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Оплата </w:t>
            </w:r>
            <w:proofErr w:type="spellStart"/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госконтрактов</w:t>
            </w:r>
            <w:proofErr w:type="spellEnd"/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на выполнение работ, оказание услуг, в том числе:</w:t>
            </w:r>
          </w:p>
        </w:tc>
      </w:tr>
      <w:tr w:rsidR="004408CF" w:rsidRPr="004408CF" w:rsidTr="00437C6A">
        <w:tc>
          <w:tcPr>
            <w:tcW w:w="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1.2.1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Госконтракты</w:t>
            </w:r>
            <w:proofErr w:type="spellEnd"/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на оказание коммунальных, эксплуатационных услуг, услуг связи</w:t>
            </w:r>
          </w:p>
        </w:tc>
        <w:tc>
          <w:tcPr>
            <w:tcW w:w="18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Счет, счет-фактура (согласно условиям контракта). Акт оказания услуг</w:t>
            </w:r>
          </w:p>
        </w:tc>
        <w:tc>
          <w:tcPr>
            <w:tcW w:w="141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Дата подписания подтверждающих документов. При задержке документации-дата поступления документации в бухгалтерию</w:t>
            </w:r>
          </w:p>
        </w:tc>
        <w:tc>
          <w:tcPr>
            <w:tcW w:w="120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Сумма начисленного обязательства за минусом ранее выплаченного аванса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КРБ.1.502.11.ХХХ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КРБ.1.502.12.ХХХ</w:t>
            </w:r>
          </w:p>
        </w:tc>
      </w:tr>
      <w:tr w:rsidR="004408CF" w:rsidRPr="004408CF" w:rsidTr="00437C6A">
        <w:tc>
          <w:tcPr>
            <w:tcW w:w="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1.2.2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Госконтракты</w:t>
            </w:r>
            <w:proofErr w:type="spellEnd"/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на выполнение подрядных работ по строительству, реконструкции, техническому перевооружению, расширению, модернизации основных средств, текущему и капитальному ремонту зданий, сооружений</w:t>
            </w:r>
          </w:p>
        </w:tc>
        <w:tc>
          <w:tcPr>
            <w:tcW w:w="18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Акт выполненных работ. Справка о стоимости выполненных работ и затрат (форма КС-3)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КРБ.1.502.11.ХХХ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КРБ.1.502.12.ХХХ</w:t>
            </w:r>
          </w:p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4408CF" w:rsidRPr="004408CF" w:rsidTr="00437C6A">
        <w:tc>
          <w:tcPr>
            <w:tcW w:w="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1.2.3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Госконтракты</w:t>
            </w:r>
            <w:proofErr w:type="spellEnd"/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на выполнение иных работ (оказание иных услуг)</w:t>
            </w:r>
          </w:p>
        </w:tc>
        <w:tc>
          <w:tcPr>
            <w:tcW w:w="18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Акт выполненных работ (оказанных услуг). Иной документ, подтверждающий выполнение работ (оказание услуг)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КРБ.1.502.11.ХХХ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КРБ.1.502.12.ХХХ</w:t>
            </w:r>
          </w:p>
        </w:tc>
      </w:tr>
      <w:tr w:rsidR="004408CF" w:rsidRPr="004408CF" w:rsidTr="00437C6A">
        <w:tc>
          <w:tcPr>
            <w:tcW w:w="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1.3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Принятие денежного обязательства в том случае, если </w:t>
            </w:r>
            <w:proofErr w:type="spellStart"/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госконтрактом</w:t>
            </w:r>
            <w:proofErr w:type="spellEnd"/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предусмотрена выплата аванса</w:t>
            </w:r>
          </w:p>
        </w:tc>
        <w:tc>
          <w:tcPr>
            <w:tcW w:w="18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Госконтракт</w:t>
            </w:r>
            <w:proofErr w:type="spellEnd"/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Счет на оплату</w:t>
            </w: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Дата, определенная условиями </w:t>
            </w:r>
            <w:proofErr w:type="spellStart"/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госконтракта</w:t>
            </w:r>
            <w:proofErr w:type="spellEnd"/>
          </w:p>
        </w:tc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Сумма аванса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КРБ.1.502.11.ХХХ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КРБ.1.502.12.ХХХ</w:t>
            </w:r>
          </w:p>
        </w:tc>
      </w:tr>
      <w:tr w:rsidR="004408CF" w:rsidRPr="004408CF" w:rsidTr="00437C6A">
        <w:tc>
          <w:tcPr>
            <w:tcW w:w="9371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41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2.  </w:t>
            </w:r>
            <w:r w:rsidR="00741CB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 </w:t>
            </w: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Денежные обязательства по текущей деятельности учреждения</w:t>
            </w:r>
          </w:p>
        </w:tc>
      </w:tr>
      <w:tr w:rsidR="004408CF" w:rsidRPr="004408CF" w:rsidTr="00437C6A">
        <w:tc>
          <w:tcPr>
            <w:tcW w:w="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2.1</w:t>
            </w:r>
          </w:p>
        </w:tc>
        <w:tc>
          <w:tcPr>
            <w:tcW w:w="8986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Денежные обязательства по расчетам с подотчетными лицами</w:t>
            </w:r>
          </w:p>
        </w:tc>
      </w:tr>
      <w:tr w:rsidR="004408CF" w:rsidRPr="004408CF" w:rsidTr="00437C6A">
        <w:tc>
          <w:tcPr>
            <w:tcW w:w="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2.2.1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Выдача денег под отчет сотруднику на приобретение товаров (работ, услуг) за наличный расчет</w:t>
            </w:r>
          </w:p>
        </w:tc>
        <w:tc>
          <w:tcPr>
            <w:tcW w:w="18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Заявление на выдачу денежных средств под отчет</w:t>
            </w: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Дата утверждения (подписания) заявления руководителем</w:t>
            </w:r>
          </w:p>
        </w:tc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Сумма начисленных обязательств (выплат)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КРБ.1.502.11.ХХХ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КРБ.1.502.12.ХХХ</w:t>
            </w:r>
          </w:p>
        </w:tc>
      </w:tr>
      <w:tr w:rsidR="004408CF" w:rsidRPr="004408CF" w:rsidTr="00437C6A">
        <w:tc>
          <w:tcPr>
            <w:tcW w:w="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2.2</w:t>
            </w:r>
          </w:p>
        </w:tc>
        <w:tc>
          <w:tcPr>
            <w:tcW w:w="8986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Денежные обязательства перед бюджетом, по возмещению вреда, по другим выплатам</w:t>
            </w:r>
          </w:p>
        </w:tc>
      </w:tr>
      <w:tr w:rsidR="004408CF" w:rsidRPr="004408CF" w:rsidTr="00437C6A">
        <w:tc>
          <w:tcPr>
            <w:tcW w:w="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2.2.1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Уплата налогов (налог на имущество, налог на прибыль, НДС)</w:t>
            </w:r>
          </w:p>
        </w:tc>
        <w:tc>
          <w:tcPr>
            <w:tcW w:w="18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Налоговые декларации, расчеты</w:t>
            </w: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Дата принятия бюджетного обязательства</w:t>
            </w:r>
          </w:p>
        </w:tc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Сумма начисленных обязательств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КРБ.1.502.11.ХХХ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КРБ.1.502.12.ХХХ</w:t>
            </w:r>
          </w:p>
        </w:tc>
      </w:tr>
      <w:tr w:rsidR="004408CF" w:rsidRPr="004408CF" w:rsidTr="00437C6A">
        <w:tc>
          <w:tcPr>
            <w:tcW w:w="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2.2.2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Уплата всех видов сборов, </w:t>
            </w: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пошлин, патентных платежей</w:t>
            </w:r>
          </w:p>
        </w:tc>
        <w:tc>
          <w:tcPr>
            <w:tcW w:w="18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Бухгалтерские справки (ф. 0504833) </w:t>
            </w: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с приложением расчетов. Служебные записки (другие распоряжения руководителя)</w:t>
            </w: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Дата принятия бюджетного </w:t>
            </w: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обязательства</w:t>
            </w:r>
          </w:p>
        </w:tc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Сумма начисленных </w:t>
            </w: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обязательств (платежей)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КРБ.1.502.11.290 &lt;1&gt;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КРБ.1.502.12.290</w:t>
            </w:r>
          </w:p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&lt;1&gt;</w:t>
            </w:r>
          </w:p>
        </w:tc>
      </w:tr>
      <w:tr w:rsidR="004408CF" w:rsidRPr="004408CF" w:rsidTr="00437C6A">
        <w:tc>
          <w:tcPr>
            <w:tcW w:w="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2.2.3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Уплата штрафных санкций и сумм, предписанных судом</w:t>
            </w:r>
          </w:p>
        </w:tc>
        <w:tc>
          <w:tcPr>
            <w:tcW w:w="18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Исполнительный лист.</w:t>
            </w:r>
          </w:p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Судебный приказ.</w:t>
            </w:r>
          </w:p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Постановления судебных (следственных) органов.</w:t>
            </w:r>
          </w:p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Иные документы, устанавливающие обязательства учреждения</w:t>
            </w: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Дата принятия бюджетного обязательства</w:t>
            </w:r>
          </w:p>
        </w:tc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Сумма начисленных обязательств (платежей)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КРБ.1.502.11.ХХХ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КРБ.1.502.12.ХХХ</w:t>
            </w:r>
          </w:p>
        </w:tc>
      </w:tr>
      <w:tr w:rsidR="004408CF" w:rsidRPr="004408CF" w:rsidTr="00437C6A">
        <w:tc>
          <w:tcPr>
            <w:tcW w:w="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2.2.4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Иные денежные обязательства учреждения, подлежащие исполнению в текущем финансовом году</w:t>
            </w:r>
          </w:p>
        </w:tc>
        <w:tc>
          <w:tcPr>
            <w:tcW w:w="18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Документы, являющиеся основанием для оплаты обязательств</w:t>
            </w: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Дата поступления документации в бухгалтерию</w:t>
            </w:r>
          </w:p>
        </w:tc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Сумма начисленных обязательств (платежей)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КРБ.1.502.11.ХХХ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437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КРБ.1.502.12.ХХХ</w:t>
            </w:r>
          </w:p>
        </w:tc>
      </w:tr>
    </w:tbl>
    <w:p w:rsidR="006D5CED" w:rsidRPr="004408CF" w:rsidRDefault="006D5CED" w:rsidP="00437C6A">
      <w:pPr>
        <w:spacing w:after="0"/>
        <w:rPr>
          <w:rFonts w:ascii="Times New Roman" w:hAnsi="Times New Roman" w:cs="Times New Roman"/>
        </w:rPr>
      </w:pPr>
    </w:p>
    <w:sectPr w:rsidR="006D5CED" w:rsidRPr="004408CF" w:rsidSect="00741CB6">
      <w:pgSz w:w="11906" w:h="16838"/>
      <w:pgMar w:top="425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B4DCF"/>
    <w:multiLevelType w:val="multilevel"/>
    <w:tmpl w:val="7382A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E755C3D"/>
    <w:multiLevelType w:val="multilevel"/>
    <w:tmpl w:val="CB146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2E61284"/>
    <w:multiLevelType w:val="multilevel"/>
    <w:tmpl w:val="06AE8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67B"/>
    <w:rsid w:val="001E3563"/>
    <w:rsid w:val="004325F8"/>
    <w:rsid w:val="00437C6A"/>
    <w:rsid w:val="004408CF"/>
    <w:rsid w:val="0047267B"/>
    <w:rsid w:val="005D0DD1"/>
    <w:rsid w:val="006D5CED"/>
    <w:rsid w:val="006F5A4B"/>
    <w:rsid w:val="00741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408C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1E35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E356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408C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1E35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E35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3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796046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8813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5208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23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9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43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9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7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9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7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3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8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6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0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3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4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84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5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9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8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4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1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5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2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0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8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6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1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3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33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5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3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0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1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7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1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3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9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9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8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0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5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2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2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7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03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3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0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37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3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0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5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7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2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1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7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46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0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2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0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0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12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2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3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06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1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8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3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1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42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4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0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99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93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9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5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6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6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5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9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6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3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2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9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1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3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3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4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9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8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1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5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5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6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6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1340</Words>
  <Characters>7642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11</cp:revision>
  <cp:lastPrinted>2025-12-18T04:15:00Z</cp:lastPrinted>
  <dcterms:created xsi:type="dcterms:W3CDTF">2023-03-27T06:59:00Z</dcterms:created>
  <dcterms:modified xsi:type="dcterms:W3CDTF">2025-12-18T04:16:00Z</dcterms:modified>
</cp:coreProperties>
</file>